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27" w:rsidRDefault="004B1C27" w:rsidP="004B1C27">
      <w:pPr>
        <w:spacing w:before="20"/>
        <w:jc w:val="center"/>
        <w:rPr>
          <w:b/>
          <w:sz w:val="32"/>
          <w:szCs w:val="32"/>
        </w:rPr>
      </w:pPr>
    </w:p>
    <w:p w:rsidR="004B1C27" w:rsidRPr="00D925A0" w:rsidRDefault="004B1C27" w:rsidP="004B1C27">
      <w:pPr>
        <w:spacing w:before="20"/>
        <w:jc w:val="center"/>
        <w:rPr>
          <w:b/>
          <w:sz w:val="32"/>
          <w:szCs w:val="32"/>
        </w:rPr>
      </w:pPr>
      <w:r w:rsidRPr="00D925A0">
        <w:rPr>
          <w:b/>
          <w:sz w:val="32"/>
          <w:szCs w:val="32"/>
        </w:rPr>
        <w:t xml:space="preserve">Должностная инструкция </w:t>
      </w:r>
    </w:p>
    <w:p w:rsidR="004B1C27" w:rsidRDefault="004B1C27" w:rsidP="004B1C27">
      <w:pPr>
        <w:spacing w:before="20"/>
        <w:jc w:val="center"/>
        <w:rPr>
          <w:b/>
          <w:sz w:val="32"/>
          <w:szCs w:val="32"/>
        </w:rPr>
      </w:pPr>
      <w:r w:rsidRPr="00D925A0">
        <w:rPr>
          <w:b/>
          <w:sz w:val="32"/>
          <w:szCs w:val="32"/>
        </w:rPr>
        <w:t>руководителя школьного спортивного клуба</w:t>
      </w:r>
      <w:r w:rsidR="000E0F8E">
        <w:rPr>
          <w:b/>
          <w:sz w:val="32"/>
          <w:szCs w:val="32"/>
        </w:rPr>
        <w:t xml:space="preserve"> «</w:t>
      </w:r>
      <w:proofErr w:type="gramStart"/>
      <w:r w:rsidR="000E0F8E">
        <w:rPr>
          <w:b/>
          <w:sz w:val="32"/>
          <w:szCs w:val="32"/>
        </w:rPr>
        <w:t>ФАКЕЛ</w:t>
      </w:r>
      <w:r w:rsidR="00AA403D">
        <w:rPr>
          <w:b/>
          <w:sz w:val="32"/>
          <w:szCs w:val="32"/>
        </w:rPr>
        <w:t xml:space="preserve">»   </w:t>
      </w:r>
      <w:proofErr w:type="gramEnd"/>
      <w:r w:rsidR="00AA403D">
        <w:rPr>
          <w:b/>
          <w:sz w:val="32"/>
          <w:szCs w:val="32"/>
        </w:rPr>
        <w:t xml:space="preserve">                    МБОУ ООШ с. Раздольного</w:t>
      </w:r>
    </w:p>
    <w:p w:rsidR="004B1C27" w:rsidRPr="00D925A0" w:rsidRDefault="004B1C27" w:rsidP="004B1C27">
      <w:pPr>
        <w:spacing w:before="20"/>
        <w:jc w:val="center"/>
        <w:rPr>
          <w:b/>
          <w:sz w:val="32"/>
          <w:szCs w:val="32"/>
        </w:rPr>
      </w:pPr>
    </w:p>
    <w:p w:rsidR="004B1C27" w:rsidRPr="00BC2AF9" w:rsidRDefault="004B1C27" w:rsidP="004B1C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B1C27" w:rsidRDefault="004B1C27" w:rsidP="00C06FEF">
      <w:pPr>
        <w:pStyle w:val="a3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обязанностей руководителя школьного с</w:t>
      </w:r>
      <w:r w:rsidR="000E0F8E">
        <w:rPr>
          <w:rFonts w:ascii="Times New Roman" w:hAnsi="Times New Roman"/>
          <w:sz w:val="28"/>
          <w:szCs w:val="28"/>
        </w:rPr>
        <w:t>портивного клуба «ФАКЕЛ</w:t>
      </w:r>
      <w:r>
        <w:rPr>
          <w:rFonts w:ascii="Times New Roman" w:hAnsi="Times New Roman"/>
          <w:sz w:val="28"/>
          <w:szCs w:val="28"/>
        </w:rPr>
        <w:t>» возл</w:t>
      </w:r>
      <w:r w:rsidR="00C06FEF">
        <w:rPr>
          <w:rFonts w:ascii="Times New Roman" w:hAnsi="Times New Roman"/>
          <w:sz w:val="28"/>
          <w:szCs w:val="28"/>
        </w:rPr>
        <w:t>агается на учителя физической культуры МБОУ ООШ с. Раздольного.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заместители руководителя клуба;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 дополнительного образования (тренеры-преподаватели);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методисты.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своей деятельности руководитель ШСК руководствуется: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Законом РФ «Об образовании»;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«Об общественных объединениях»;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РФ «О физической культуре и спорте в Российской Федерации»;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Семейным кодексом Российской Федерации;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Положением «О школьном спортивном клубе», локальными правовыми актами ОУ (в том числе настоящей инструкцией);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Типовым положением об образовательном учреждении;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Правилами и нормами охраны труда, технике безопасности и противопожарной защиты.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Руководитель ШСК обязан соблюдать Конвенцию о правах ребенка.</w:t>
      </w:r>
    </w:p>
    <w:p w:rsidR="004B1C27" w:rsidRPr="002D332F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1C27" w:rsidRPr="00DB1AAF" w:rsidRDefault="004B1C27" w:rsidP="004B1C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организации деятельности ШСК.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ШСК.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спорта.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поколения.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спортивно-оздоровительных лагерей, учебно-тренировочных сборов, соревнований, туристических </w:t>
      </w:r>
      <w:proofErr w:type="gramStart"/>
      <w:r>
        <w:rPr>
          <w:rFonts w:ascii="Times New Roman" w:hAnsi="Times New Roman"/>
          <w:sz w:val="28"/>
          <w:szCs w:val="28"/>
        </w:rPr>
        <w:t>слетов,  и</w:t>
      </w:r>
      <w:proofErr w:type="gramEnd"/>
      <w:r>
        <w:rPr>
          <w:rFonts w:ascii="Times New Roman" w:hAnsi="Times New Roman"/>
          <w:sz w:val="28"/>
          <w:szCs w:val="28"/>
        </w:rPr>
        <w:t xml:space="preserve"> др..</w:t>
      </w:r>
    </w:p>
    <w:p w:rsidR="004B1C27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1C27" w:rsidRPr="002D332F" w:rsidRDefault="004B1C27" w:rsidP="004B1C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4B1C27" w:rsidRPr="002D478A" w:rsidRDefault="004B1C27" w:rsidP="004B1C27">
      <w:pPr>
        <w:pStyle w:val="a3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3.1. </w:t>
      </w: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80327">
        <w:rPr>
          <w:rFonts w:ascii="Times New Roman" w:hAnsi="Times New Roman"/>
          <w:i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Планирует: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занятий совместно с Советом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учебно-тренировочных сборов и соревнований.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80327">
        <w:rPr>
          <w:rFonts w:ascii="Times New Roman" w:hAnsi="Times New Roman"/>
          <w:i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Совета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воспитанников клуба в соревнованиях, учебно-тренировочных       сборах и других мероприятиях;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учебно-воспитательный процесс;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комплектование групп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связи клуба с другими организациями для совместной деятельности;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накопления имущества и оборудования;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отчетной документации;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родительской общественностью.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 xml:space="preserve">3.4.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учебного расписание клуба;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документации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замену временно отсутствующих преподавателей;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привлечение, подбор и расстановку кадров;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нормами;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схему управления клубом;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преподавателями и воспитанниками клуба прав дете</w:t>
      </w:r>
      <w:r w:rsidR="00C06FEF">
        <w:rPr>
          <w:rFonts w:ascii="Times New Roman" w:hAnsi="Times New Roman"/>
          <w:sz w:val="28"/>
          <w:szCs w:val="28"/>
        </w:rPr>
        <w:t>й и «Положения о ШСК «Факел</w:t>
      </w:r>
      <w:r>
        <w:rPr>
          <w:rFonts w:ascii="Times New Roman" w:hAnsi="Times New Roman"/>
          <w:sz w:val="28"/>
          <w:szCs w:val="28"/>
        </w:rPr>
        <w:t>»;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инвентаря и учебного оборудования;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занятий преподавателями клуба;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выполнение принятых решений и утвержденных планов работы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3.7.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отделений (структурных подразделений) ШСК и Совета ШСК;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3.8.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работой преподавателей клуба;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работой Совета ШСК;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разработкой документов по ШСК.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3.9.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ШСК.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3.10.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Консультирует: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4B1C27" w:rsidRPr="002D478A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3.11.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:rsidR="004B1C27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4B1C27" w:rsidRPr="002D332F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1C27" w:rsidRPr="002D332F" w:rsidRDefault="004B1C27" w:rsidP="004B1C27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Права</w:t>
      </w:r>
    </w:p>
    <w:p w:rsidR="004B1C27" w:rsidRDefault="004B1C27" w:rsidP="004B1C27">
      <w:pPr>
        <w:ind w:firstLine="567"/>
        <w:jc w:val="both"/>
      </w:pPr>
      <w: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4B1C27" w:rsidRDefault="004B1C27" w:rsidP="004B1C27">
      <w:pPr>
        <w:ind w:firstLine="567"/>
        <w:jc w:val="both"/>
      </w:pPr>
      <w: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4B1C27" w:rsidRDefault="004B1C27" w:rsidP="004B1C27">
      <w:pPr>
        <w:ind w:firstLine="567"/>
        <w:jc w:val="both"/>
      </w:pPr>
      <w: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4B1C27" w:rsidRDefault="004B1C27" w:rsidP="004B1C27">
      <w:pPr>
        <w:ind w:firstLine="567"/>
        <w:jc w:val="both"/>
      </w:pPr>
      <w:r>
        <w:t>4.4. Привлекать сотрудников ШСК  к проведению любых мероприятий, касающихся деятельности ШСК.</w:t>
      </w:r>
    </w:p>
    <w:p w:rsidR="004B1C27" w:rsidRDefault="004B1C27" w:rsidP="004B1C27">
      <w:pPr>
        <w:ind w:firstLine="567"/>
        <w:jc w:val="both"/>
      </w:pPr>
      <w:r>
        <w:t>4.5. Представлять сотрудников и воспитанников ШСК к поощрению.</w:t>
      </w:r>
    </w:p>
    <w:p w:rsidR="004B1C27" w:rsidRDefault="004B1C27" w:rsidP="004B1C27">
      <w:pPr>
        <w:ind w:firstLine="567"/>
        <w:jc w:val="both"/>
      </w:pPr>
      <w:r>
        <w:t xml:space="preserve">4.6. 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4B1C27" w:rsidRDefault="004B1C27" w:rsidP="004B1C27">
      <w:pPr>
        <w:ind w:firstLine="567"/>
        <w:jc w:val="both"/>
      </w:pPr>
    </w:p>
    <w:p w:rsidR="004B1C27" w:rsidRPr="002D332F" w:rsidRDefault="004B1C27" w:rsidP="004B1C27">
      <w:pPr>
        <w:ind w:firstLine="567"/>
        <w:jc w:val="both"/>
        <w:rPr>
          <w:b/>
        </w:rPr>
      </w:pPr>
      <w:r>
        <w:rPr>
          <w:b/>
        </w:rPr>
        <w:t>5. Ответственность</w:t>
      </w:r>
    </w:p>
    <w:p w:rsidR="004B1C27" w:rsidRDefault="004B1C27" w:rsidP="004B1C27">
      <w:pPr>
        <w:ind w:firstLine="567"/>
        <w:jc w:val="both"/>
      </w:pPr>
      <w:r>
        <w:t xml:space="preserve">5.1. За неисполнение или ненадлежащее </w:t>
      </w:r>
      <w:proofErr w:type="gramStart"/>
      <w:r>
        <w:t>исполнение  без</w:t>
      </w:r>
      <w:proofErr w:type="gramEnd"/>
      <w:r>
        <w:t xml:space="preserve"> уважительных пр</w:t>
      </w:r>
      <w:r w:rsidR="000E0F8E">
        <w:t>ичин Положения «О ШСК «ФАКЕЛ</w:t>
      </w:r>
      <w:bookmarkStart w:id="0" w:name="_GoBack"/>
      <w:bookmarkEnd w:id="0"/>
      <w:r>
        <w:t xml:space="preserve">», законных распоряжений непосредственных руководителей и иных нормативных актов, должностных </w:t>
      </w:r>
      <w:r>
        <w:lastRenderedPageBreak/>
        <w:t>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4B1C27" w:rsidRDefault="004B1C27" w:rsidP="004B1C27">
      <w:pPr>
        <w:ind w:firstLine="567"/>
        <w:jc w:val="both"/>
      </w:pPr>
      <w: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4B1C27" w:rsidRDefault="004B1C27" w:rsidP="004B1C27">
      <w:pPr>
        <w:ind w:firstLine="567"/>
        <w:jc w:val="both"/>
      </w:pPr>
      <w: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4B1C27" w:rsidRDefault="004B1C27" w:rsidP="004B1C27">
      <w:pPr>
        <w:ind w:firstLine="567"/>
        <w:jc w:val="both"/>
      </w:pPr>
      <w: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4B1C27" w:rsidRDefault="004B1C27" w:rsidP="004B1C27">
      <w:pPr>
        <w:ind w:firstLine="567"/>
        <w:jc w:val="both"/>
      </w:pPr>
    </w:p>
    <w:p w:rsidR="004B1C27" w:rsidRDefault="004B1C27" w:rsidP="004B1C27">
      <w:pPr>
        <w:ind w:left="567"/>
        <w:jc w:val="both"/>
      </w:pPr>
      <w:r>
        <w:rPr>
          <w:b/>
        </w:rPr>
        <w:t>6. Взаимоотношения</w:t>
      </w:r>
      <w:r w:rsidRPr="002D332F">
        <w:rPr>
          <w:b/>
        </w:rPr>
        <w:t>. С</w:t>
      </w:r>
      <w:r>
        <w:rPr>
          <w:b/>
        </w:rPr>
        <w:t>вязи по должности.</w:t>
      </w:r>
    </w:p>
    <w:p w:rsidR="004B1C27" w:rsidRPr="002D478A" w:rsidRDefault="004B1C27" w:rsidP="004B1C27">
      <w:pPr>
        <w:ind w:firstLine="567"/>
        <w:jc w:val="both"/>
        <w:rPr>
          <w:i/>
        </w:rPr>
      </w:pPr>
      <w:r w:rsidRPr="002D478A">
        <w:rPr>
          <w:i/>
        </w:rPr>
        <w:t>Руководитель ШСК:</w:t>
      </w:r>
    </w:p>
    <w:p w:rsidR="004B1C27" w:rsidRDefault="004B1C27" w:rsidP="004B1C27">
      <w:pPr>
        <w:ind w:firstLine="567"/>
        <w:jc w:val="both"/>
      </w:pPr>
      <w:r>
        <w:t>6.1. Работает в соответствии с планом ШСК.</w:t>
      </w:r>
    </w:p>
    <w:p w:rsidR="004B1C27" w:rsidRDefault="004B1C27" w:rsidP="004B1C27">
      <w:pPr>
        <w:ind w:firstLine="567"/>
        <w:jc w:val="both"/>
      </w:pPr>
      <w:r>
        <w:t>6.2. Самостоятельно планирует свою работу на каждый учебный год с учетом плана работы образовательного учреждения.</w:t>
      </w:r>
    </w:p>
    <w:p w:rsidR="004B1C27" w:rsidRDefault="004B1C27" w:rsidP="004B1C27">
      <w:pPr>
        <w:ind w:firstLine="567"/>
        <w:jc w:val="both"/>
      </w:pPr>
      <w:r>
        <w:t>6.3. Своевременно представляет Директору образовательного учреждения необходимую отчетную документацию.</w:t>
      </w:r>
    </w:p>
    <w:p w:rsidR="004B1C27" w:rsidRDefault="004B1C27" w:rsidP="004B1C27">
      <w:pPr>
        <w:ind w:firstLine="567"/>
        <w:jc w:val="both"/>
      </w:pPr>
      <w: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B1C27" w:rsidRDefault="004B1C27" w:rsidP="004B1C27">
      <w:pPr>
        <w:ind w:firstLine="567"/>
        <w:jc w:val="both"/>
      </w:pPr>
      <w: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4B1C27" w:rsidRPr="000A57E7" w:rsidRDefault="004B1C27" w:rsidP="004B1C27">
      <w:pPr>
        <w:ind w:firstLine="567"/>
        <w:jc w:val="both"/>
      </w:pPr>
      <w: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3925C2" w:rsidRDefault="003925C2"/>
    <w:sectPr w:rsidR="003925C2" w:rsidSect="003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97E4B"/>
    <w:multiLevelType w:val="multilevel"/>
    <w:tmpl w:val="1CF8AA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27"/>
    <w:rsid w:val="000E0F8E"/>
    <w:rsid w:val="003925C2"/>
    <w:rsid w:val="004B1C27"/>
    <w:rsid w:val="009B078B"/>
    <w:rsid w:val="00AA403D"/>
    <w:rsid w:val="00C0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79D32-EE69-4BA6-AC56-D1A41796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06F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2021-10-25T14:05:00Z</dcterms:created>
  <dcterms:modified xsi:type="dcterms:W3CDTF">2021-11-01T15:44:00Z</dcterms:modified>
</cp:coreProperties>
</file>